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0D90" w14:textId="59C8E6C6" w:rsidR="00E75F30" w:rsidRDefault="00E75F30" w:rsidP="00EC3F42">
      <w:pPr>
        <w:contextualSpacing/>
        <w:jc w:val="center"/>
        <w:rPr>
          <w:rFonts w:asciiTheme="minorHAnsi" w:hAnsiTheme="minorHAnsi" w:cstheme="minorHAnsi"/>
          <w:b/>
          <w:bCs/>
          <w:color w:val="2C4552"/>
          <w:sz w:val="28"/>
          <w:szCs w:val="28"/>
        </w:rPr>
      </w:pPr>
      <w:r w:rsidRPr="00EC3F42">
        <w:rPr>
          <w:rFonts w:asciiTheme="minorHAnsi" w:hAnsiTheme="minorHAnsi" w:cstheme="minorHAnsi"/>
          <w:b/>
          <w:bCs/>
          <w:color w:val="2C4552"/>
          <w:sz w:val="28"/>
          <w:szCs w:val="28"/>
        </w:rPr>
        <w:t>Soul Reset</w:t>
      </w:r>
    </w:p>
    <w:p w14:paraId="0B4A1B1D" w14:textId="741F066A" w:rsidR="00416918" w:rsidRDefault="00416918" w:rsidP="00EC3F42">
      <w:pPr>
        <w:contextualSpacing/>
        <w:jc w:val="center"/>
        <w:rPr>
          <w:rFonts w:asciiTheme="minorHAnsi" w:hAnsiTheme="minorHAnsi" w:cstheme="minorHAnsi"/>
          <w:color w:val="2C4552"/>
          <w:sz w:val="28"/>
          <w:szCs w:val="28"/>
        </w:rPr>
      </w:pPr>
      <w:r>
        <w:rPr>
          <w:rFonts w:asciiTheme="minorHAnsi" w:hAnsiTheme="minorHAnsi" w:cstheme="minorHAnsi"/>
          <w:color w:val="2C4552"/>
          <w:sz w:val="28"/>
          <w:szCs w:val="28"/>
        </w:rPr>
        <w:t>January 16, 2022</w:t>
      </w:r>
    </w:p>
    <w:p w14:paraId="65460F5C" w14:textId="7D1072D4" w:rsidR="00416918" w:rsidRPr="00416918" w:rsidRDefault="00416918" w:rsidP="00EC3F42">
      <w:pPr>
        <w:contextualSpacing/>
        <w:jc w:val="center"/>
        <w:rPr>
          <w:rFonts w:asciiTheme="minorHAnsi" w:hAnsiTheme="minorHAnsi" w:cstheme="minorHAnsi"/>
          <w:color w:val="2C4552"/>
          <w:sz w:val="28"/>
          <w:szCs w:val="28"/>
        </w:rPr>
      </w:pPr>
      <w:r>
        <w:rPr>
          <w:rFonts w:asciiTheme="minorHAnsi" w:hAnsiTheme="minorHAnsi" w:cstheme="minorHAnsi"/>
          <w:color w:val="2C4552"/>
          <w:sz w:val="28"/>
          <w:szCs w:val="28"/>
        </w:rPr>
        <w:t>Luke 3:21-23</w:t>
      </w:r>
    </w:p>
    <w:p w14:paraId="2CB0335E" w14:textId="77777777" w:rsidR="00E75F30" w:rsidRPr="00EC3F42" w:rsidRDefault="00E75F30" w:rsidP="00EC3F42">
      <w:pPr>
        <w:contextualSpacing/>
        <w:rPr>
          <w:rFonts w:asciiTheme="minorHAnsi" w:hAnsiTheme="minorHAnsi" w:cstheme="minorHAnsi"/>
          <w:b/>
          <w:color w:val="2C4552"/>
        </w:rPr>
      </w:pPr>
    </w:p>
    <w:p w14:paraId="7EAF5FC2"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 xml:space="preserve">OPENING PRAYER: </w:t>
      </w:r>
    </w:p>
    <w:p w14:paraId="28F981AD"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Dear God, as we begin this new year, we have a fresh desire to reset our </w:t>
      </w:r>
      <w:r w:rsidRPr="006F590D">
        <w:rPr>
          <w:rFonts w:asciiTheme="minorHAnsi" w:hAnsiTheme="minorHAnsi" w:cstheme="minorHAnsi"/>
        </w:rPr>
        <w:t>soul</w:t>
      </w:r>
      <w:r>
        <w:rPr>
          <w:rFonts w:asciiTheme="minorHAnsi" w:hAnsiTheme="minorHAnsi" w:cstheme="minorHAnsi"/>
        </w:rPr>
        <w:t xml:space="preserve">s. Today we begin by </w:t>
      </w:r>
      <w:r w:rsidRPr="006F590D">
        <w:rPr>
          <w:rFonts w:asciiTheme="minorHAnsi" w:hAnsiTheme="minorHAnsi" w:cstheme="minorHAnsi"/>
        </w:rPr>
        <w:t xml:space="preserve">remembering who </w:t>
      </w:r>
      <w:r>
        <w:rPr>
          <w:rFonts w:asciiTheme="minorHAnsi" w:hAnsiTheme="minorHAnsi" w:cstheme="minorHAnsi"/>
        </w:rPr>
        <w:t>we</w:t>
      </w:r>
      <w:r w:rsidRPr="006F590D">
        <w:rPr>
          <w:rFonts w:asciiTheme="minorHAnsi" w:hAnsiTheme="minorHAnsi" w:cstheme="minorHAnsi"/>
        </w:rPr>
        <w:t xml:space="preserve"> are</w:t>
      </w:r>
      <w:r>
        <w:rPr>
          <w:rFonts w:asciiTheme="minorHAnsi" w:hAnsiTheme="minorHAnsi" w:cstheme="minorHAnsi"/>
        </w:rPr>
        <w:t xml:space="preserve"> in your eyes. May we hear the words of the scriptures come alive in our hearts, </w:t>
      </w:r>
      <w:proofErr w:type="gramStart"/>
      <w:r>
        <w:rPr>
          <w:rFonts w:asciiTheme="minorHAnsi" w:hAnsiTheme="minorHAnsi" w:cstheme="minorHAnsi"/>
        </w:rPr>
        <w:t>minds</w:t>
      </w:r>
      <w:proofErr w:type="gramEnd"/>
      <w:r>
        <w:rPr>
          <w:rFonts w:asciiTheme="minorHAnsi" w:hAnsiTheme="minorHAnsi" w:cstheme="minorHAnsi"/>
        </w:rPr>
        <w:t xml:space="preserve"> and spirits. </w:t>
      </w:r>
      <w:r w:rsidRPr="00897B03">
        <w:rPr>
          <w:rFonts w:asciiTheme="minorHAnsi" w:hAnsiTheme="minorHAnsi" w:cstheme="minorHAnsi"/>
        </w:rPr>
        <w:t>May we build each other up and encourage each other</w:t>
      </w:r>
      <w:r>
        <w:rPr>
          <w:rFonts w:asciiTheme="minorHAnsi" w:hAnsiTheme="minorHAnsi" w:cstheme="minorHAnsi"/>
        </w:rPr>
        <w:t xml:space="preserve">. Amen. </w:t>
      </w:r>
      <w:r w:rsidRPr="009361D2">
        <w:rPr>
          <w:rFonts w:asciiTheme="minorHAnsi" w:hAnsiTheme="minorHAnsi" w:cstheme="minorHAnsi"/>
        </w:rPr>
        <w:t xml:space="preserve"> </w:t>
      </w:r>
    </w:p>
    <w:p w14:paraId="06F0886B" w14:textId="77777777" w:rsidR="00E75F30" w:rsidRPr="009361D2" w:rsidRDefault="00E75F30" w:rsidP="00EC3F42">
      <w:pPr>
        <w:contextualSpacing/>
        <w:rPr>
          <w:rFonts w:asciiTheme="minorHAnsi" w:hAnsiTheme="minorHAnsi" w:cstheme="minorHAnsi"/>
        </w:rPr>
      </w:pPr>
    </w:p>
    <w:p w14:paraId="54AE17AF" w14:textId="77777777" w:rsidR="00E75F30" w:rsidRPr="009361D2" w:rsidRDefault="00E75F30" w:rsidP="00EC3F42">
      <w:pPr>
        <w:contextualSpacing/>
        <w:rPr>
          <w:rFonts w:asciiTheme="minorHAnsi" w:hAnsiTheme="minorHAnsi" w:cstheme="minorHAnsi"/>
          <w:i/>
        </w:rPr>
      </w:pPr>
      <w:r w:rsidRPr="009361D2">
        <w:rPr>
          <w:rFonts w:asciiTheme="minorHAnsi" w:hAnsiTheme="minorHAnsi" w:cstheme="minorHAnsi"/>
          <w:i/>
        </w:rPr>
        <w:t>Quote</w:t>
      </w:r>
    </w:p>
    <w:p w14:paraId="35CF71DC" w14:textId="77777777" w:rsidR="00E75F30" w:rsidRPr="00B07FE0" w:rsidRDefault="00E75F30" w:rsidP="00EC3F42">
      <w:pPr>
        <w:contextualSpacing/>
        <w:rPr>
          <w:rFonts w:asciiTheme="minorHAnsi" w:hAnsiTheme="minorHAnsi" w:cstheme="minorHAnsi"/>
          <w:i/>
          <w:iCs/>
        </w:rPr>
      </w:pPr>
      <w:r w:rsidRPr="00B07FE0">
        <w:rPr>
          <w:rFonts w:asciiTheme="minorHAnsi" w:hAnsiTheme="minorHAnsi" w:cstheme="minorHAnsi"/>
          <w:i/>
          <w:iCs/>
        </w:rPr>
        <w:t xml:space="preserve">“Solitude is listening to the voice who calls you the beloved. It is being alone with the one who says, `You are my beloved, I want to be with you. Don't go running around, don't start to prove to everybody that you're beloved. You are already beloved'. That is what God says to us.” Henri Nouwen </w:t>
      </w:r>
    </w:p>
    <w:p w14:paraId="724FE43A" w14:textId="77777777" w:rsidR="00E75F30" w:rsidRDefault="00E75F30" w:rsidP="00EC3F42">
      <w:pPr>
        <w:contextualSpacing/>
        <w:rPr>
          <w:rFonts w:asciiTheme="minorHAnsi" w:hAnsiTheme="minorHAnsi" w:cstheme="minorHAnsi"/>
          <w:b/>
        </w:rPr>
      </w:pPr>
    </w:p>
    <w:p w14:paraId="7DF38711" w14:textId="77777777" w:rsidR="00E75F30" w:rsidRPr="00EC3F42" w:rsidRDefault="00E75F30" w:rsidP="00EC3F42">
      <w:pPr>
        <w:contextualSpacing/>
        <w:rPr>
          <w:rFonts w:asciiTheme="minorHAnsi" w:hAnsiTheme="minorHAnsi" w:cstheme="minorHAnsi"/>
          <w:bCs/>
          <w:color w:val="2C4552"/>
        </w:rPr>
      </w:pPr>
      <w:r w:rsidRPr="00EC3F42">
        <w:rPr>
          <w:rFonts w:asciiTheme="minorHAnsi" w:hAnsiTheme="minorHAnsi" w:cstheme="minorHAnsi"/>
          <w:b/>
          <w:color w:val="2C4552"/>
        </w:rPr>
        <w:t xml:space="preserve">BREAKING THE ICE: </w:t>
      </w:r>
    </w:p>
    <w:p w14:paraId="02919D14" w14:textId="77777777" w:rsidR="00E75F30" w:rsidRPr="009361D2" w:rsidRDefault="00E75F30" w:rsidP="00EC3F42">
      <w:pPr>
        <w:contextualSpacing/>
        <w:rPr>
          <w:rFonts w:asciiTheme="minorHAnsi" w:hAnsiTheme="minorHAnsi" w:cstheme="minorHAnsi"/>
          <w:bCs/>
        </w:rPr>
      </w:pPr>
      <w:r>
        <w:rPr>
          <w:rFonts w:asciiTheme="minorHAnsi" w:hAnsiTheme="minorHAnsi" w:cstheme="minorHAnsi"/>
          <w:bCs/>
        </w:rPr>
        <w:t xml:space="preserve">Introduce yourself to the group as your best friend would introduce you. How is this different than what you usually say about yourself? </w:t>
      </w:r>
    </w:p>
    <w:p w14:paraId="2743AC28" w14:textId="77777777" w:rsidR="00E75F30" w:rsidRPr="009361D2" w:rsidRDefault="00E75F30" w:rsidP="00EC3F42">
      <w:pPr>
        <w:contextualSpacing/>
        <w:rPr>
          <w:rFonts w:asciiTheme="minorHAnsi" w:hAnsiTheme="minorHAnsi" w:cstheme="minorHAnsi"/>
        </w:rPr>
      </w:pPr>
    </w:p>
    <w:p w14:paraId="6A305498"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WRESTLING WITH THE WORD:</w:t>
      </w:r>
    </w:p>
    <w:p w14:paraId="5B2A48CC" w14:textId="77777777" w:rsidR="00E75F30" w:rsidRPr="009361D2" w:rsidRDefault="00E75F30" w:rsidP="00EC3F42">
      <w:pPr>
        <w:contextualSpacing/>
        <w:rPr>
          <w:rFonts w:asciiTheme="minorHAnsi" w:hAnsiTheme="minorHAnsi" w:cstheme="minorHAnsi"/>
        </w:rPr>
      </w:pPr>
      <w:r w:rsidRPr="009361D2">
        <w:rPr>
          <w:rFonts w:asciiTheme="minorHAnsi" w:hAnsiTheme="minorHAnsi" w:cstheme="minorHAnsi"/>
          <w:b/>
        </w:rPr>
        <w:t>Read</w:t>
      </w:r>
      <w:r w:rsidRPr="009361D2">
        <w:rPr>
          <w:rFonts w:asciiTheme="minorHAnsi" w:hAnsiTheme="minorHAnsi" w:cstheme="minorHAnsi"/>
        </w:rPr>
        <w:t xml:space="preserve"> Luke 3:21-23</w:t>
      </w:r>
    </w:p>
    <w:p w14:paraId="0037A470" w14:textId="77777777" w:rsidR="00E75F30" w:rsidRDefault="00E75F30" w:rsidP="00EC3F42">
      <w:pPr>
        <w:pStyle w:val="ListParagraph"/>
        <w:numPr>
          <w:ilvl w:val="0"/>
          <w:numId w:val="2"/>
        </w:numPr>
        <w:rPr>
          <w:rFonts w:asciiTheme="minorHAnsi" w:hAnsiTheme="minorHAnsi" w:cstheme="minorHAnsi"/>
        </w:rPr>
      </w:pPr>
      <w:r w:rsidRPr="00001005">
        <w:rPr>
          <w:rFonts w:asciiTheme="minorHAnsi" w:hAnsiTheme="minorHAnsi" w:cstheme="minorHAnsi"/>
        </w:rPr>
        <w:t>What can you learn about Jesus from what the voice from heaven has to say about him</w:t>
      </w:r>
      <w:r>
        <w:rPr>
          <w:rFonts w:asciiTheme="minorHAnsi" w:hAnsiTheme="minorHAnsi" w:cstheme="minorHAnsi"/>
        </w:rPr>
        <w:t xml:space="preserve">? </w:t>
      </w:r>
    </w:p>
    <w:p w14:paraId="71AC067F" w14:textId="77777777"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What does God affirm about Jesus in this passage? </w:t>
      </w:r>
      <w:r w:rsidRPr="009361D2">
        <w:rPr>
          <w:rFonts w:asciiTheme="minorHAnsi" w:hAnsiTheme="minorHAnsi" w:cstheme="minorHAnsi"/>
        </w:rPr>
        <w:t xml:space="preserve"> </w:t>
      </w:r>
    </w:p>
    <w:p w14:paraId="6F821D9D" w14:textId="51184B43" w:rsidR="00E75F30" w:rsidRDefault="00E75F30" w:rsidP="00EC3F42">
      <w:pPr>
        <w:pStyle w:val="ListParagraph"/>
        <w:numPr>
          <w:ilvl w:val="0"/>
          <w:numId w:val="2"/>
        </w:numPr>
        <w:rPr>
          <w:rFonts w:asciiTheme="minorHAnsi" w:hAnsiTheme="minorHAnsi" w:cstheme="minorHAnsi"/>
        </w:rPr>
      </w:pPr>
      <w:r>
        <w:rPr>
          <w:rFonts w:asciiTheme="minorHAnsi" w:hAnsiTheme="minorHAnsi" w:cstheme="minorHAnsi"/>
        </w:rPr>
        <w:t xml:space="preserve">“Beloved” is used many times in the New Testament. It is used in the stories of Jesus’ baptism and the transfiguration. How is this significant? </w:t>
      </w:r>
    </w:p>
    <w:p w14:paraId="2C0C183E" w14:textId="77777777" w:rsidR="00EC3F42" w:rsidRPr="006F590D" w:rsidRDefault="00EC3F42" w:rsidP="00EC3F42">
      <w:pPr>
        <w:pStyle w:val="ListParagraph"/>
        <w:rPr>
          <w:rFonts w:asciiTheme="minorHAnsi" w:hAnsiTheme="minorHAnsi" w:cstheme="minorHAnsi"/>
        </w:rPr>
      </w:pPr>
    </w:p>
    <w:p w14:paraId="6DB6F26A"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NEXT STEPS:</w:t>
      </w:r>
    </w:p>
    <w:p w14:paraId="1E7EB962" w14:textId="77777777" w:rsidR="00E75F30" w:rsidRPr="009361D2" w:rsidRDefault="00E75F30" w:rsidP="00EC3F42">
      <w:pPr>
        <w:pStyle w:val="ListParagraph"/>
        <w:numPr>
          <w:ilvl w:val="0"/>
          <w:numId w:val="3"/>
        </w:numPr>
        <w:rPr>
          <w:rFonts w:asciiTheme="minorHAnsi" w:hAnsiTheme="minorHAnsi" w:cstheme="minorHAnsi"/>
        </w:rPr>
      </w:pPr>
      <w:r w:rsidRPr="009361D2">
        <w:rPr>
          <w:rFonts w:asciiTheme="minorHAnsi" w:hAnsiTheme="minorHAnsi" w:cstheme="minorHAnsi"/>
        </w:rPr>
        <w:t>How have the holidays affirmed or challenged the way you see yourself?</w:t>
      </w:r>
    </w:p>
    <w:p w14:paraId="7E9A953A" w14:textId="77777777" w:rsidR="00E75F30" w:rsidRDefault="00E75F30" w:rsidP="00EC3F42">
      <w:pPr>
        <w:pStyle w:val="ListParagraph"/>
        <w:numPr>
          <w:ilvl w:val="0"/>
          <w:numId w:val="3"/>
        </w:numPr>
        <w:rPr>
          <w:rFonts w:asciiTheme="minorHAnsi" w:hAnsiTheme="minorHAnsi" w:cstheme="minorHAnsi"/>
        </w:rPr>
      </w:pPr>
      <w:r w:rsidRPr="009361D2">
        <w:rPr>
          <w:rFonts w:asciiTheme="minorHAnsi" w:hAnsiTheme="minorHAnsi" w:cstheme="minorHAnsi"/>
        </w:rPr>
        <w:t>What do you find most challenging or hard to accept about the way God sees you?</w:t>
      </w:r>
    </w:p>
    <w:p w14:paraId="0B5BCDDB" w14:textId="77777777" w:rsidR="00E75F30" w:rsidRPr="009361D2" w:rsidRDefault="00E75F30" w:rsidP="00EC3F42">
      <w:pPr>
        <w:pStyle w:val="ListParagraph"/>
        <w:numPr>
          <w:ilvl w:val="0"/>
          <w:numId w:val="3"/>
        </w:numPr>
        <w:rPr>
          <w:rFonts w:asciiTheme="minorHAnsi" w:hAnsiTheme="minorHAnsi" w:cstheme="minorHAnsi"/>
        </w:rPr>
      </w:pPr>
      <w:r>
        <w:rPr>
          <w:rFonts w:asciiTheme="minorHAnsi" w:hAnsiTheme="minorHAnsi" w:cstheme="minorHAnsi"/>
        </w:rPr>
        <w:t xml:space="preserve">What ways does God name you as a beloved child? </w:t>
      </w:r>
    </w:p>
    <w:p w14:paraId="5BF500BB" w14:textId="77777777" w:rsidR="00E75F30" w:rsidRPr="009361D2" w:rsidRDefault="00E75F30" w:rsidP="00EC3F42">
      <w:pPr>
        <w:contextualSpacing/>
        <w:rPr>
          <w:rFonts w:asciiTheme="minorHAnsi" w:hAnsiTheme="minorHAnsi" w:cstheme="minorHAnsi"/>
          <w:b/>
        </w:rPr>
      </w:pPr>
    </w:p>
    <w:p w14:paraId="6129EC49" w14:textId="77777777" w:rsidR="00E75F30" w:rsidRPr="00EC3F42" w:rsidRDefault="00E75F30" w:rsidP="00EC3F42">
      <w:pPr>
        <w:contextualSpacing/>
        <w:rPr>
          <w:rFonts w:asciiTheme="minorHAnsi" w:hAnsiTheme="minorHAnsi" w:cstheme="minorHAnsi"/>
          <w:b/>
          <w:color w:val="2C4552"/>
        </w:rPr>
      </w:pPr>
      <w:r w:rsidRPr="00EC3F42">
        <w:rPr>
          <w:rFonts w:asciiTheme="minorHAnsi" w:hAnsiTheme="minorHAnsi" w:cstheme="minorHAnsi"/>
          <w:b/>
          <w:color w:val="2C4552"/>
        </w:rPr>
        <w:t>CLOSING PRAYER:</w:t>
      </w:r>
    </w:p>
    <w:p w14:paraId="205A8B02" w14:textId="77777777" w:rsidR="00E75F30" w:rsidRPr="009361D2" w:rsidRDefault="00E75F30" w:rsidP="00EC3F42">
      <w:pPr>
        <w:contextualSpacing/>
        <w:rPr>
          <w:rFonts w:asciiTheme="minorHAnsi" w:hAnsiTheme="minorHAnsi" w:cstheme="minorHAnsi"/>
        </w:rPr>
      </w:pPr>
      <w:r>
        <w:rPr>
          <w:rFonts w:asciiTheme="minorHAnsi" w:hAnsiTheme="minorHAnsi" w:cstheme="minorHAnsi"/>
        </w:rPr>
        <w:t xml:space="preserve">Gracious </w:t>
      </w:r>
      <w:r w:rsidRPr="009361D2">
        <w:rPr>
          <w:rFonts w:asciiTheme="minorHAnsi" w:hAnsiTheme="minorHAnsi" w:cstheme="minorHAnsi"/>
        </w:rPr>
        <w:t>God</w:t>
      </w:r>
      <w:r>
        <w:rPr>
          <w:rFonts w:asciiTheme="minorHAnsi" w:hAnsiTheme="minorHAnsi" w:cstheme="minorHAnsi"/>
        </w:rPr>
        <w:t>,</w:t>
      </w:r>
      <w:r w:rsidRPr="009361D2">
        <w:rPr>
          <w:rFonts w:asciiTheme="minorHAnsi" w:hAnsiTheme="minorHAnsi" w:cstheme="minorHAnsi"/>
        </w:rPr>
        <w:t xml:space="preserve"> </w:t>
      </w:r>
      <w:r>
        <w:rPr>
          <w:rFonts w:asciiTheme="minorHAnsi" w:hAnsiTheme="minorHAnsi" w:cstheme="minorHAnsi"/>
        </w:rPr>
        <w:t>i</w:t>
      </w:r>
      <w:r w:rsidRPr="006F590D">
        <w:rPr>
          <w:rFonts w:asciiTheme="minorHAnsi" w:hAnsiTheme="minorHAnsi" w:cstheme="minorHAnsi"/>
        </w:rPr>
        <w:t>n baptism</w:t>
      </w:r>
      <w:r>
        <w:rPr>
          <w:rFonts w:asciiTheme="minorHAnsi" w:hAnsiTheme="minorHAnsi" w:cstheme="minorHAnsi"/>
        </w:rPr>
        <w:t xml:space="preserve"> you call</w:t>
      </w:r>
      <w:r w:rsidRPr="006F590D">
        <w:rPr>
          <w:rFonts w:asciiTheme="minorHAnsi" w:hAnsiTheme="minorHAnsi" w:cstheme="minorHAnsi"/>
        </w:rPr>
        <w:t xml:space="preserve"> us beloved</w:t>
      </w:r>
      <w:r>
        <w:rPr>
          <w:rFonts w:asciiTheme="minorHAnsi" w:hAnsiTheme="minorHAnsi" w:cstheme="minorHAnsi"/>
        </w:rPr>
        <w:t xml:space="preserve">. Thank you for the opportunity to reset that identity in ourselves. Help us to go forth holding on to this new way of looking at ourselves. Now give us fresh eyes to see others as your beloved too. In Jesus’ name, Amen. </w:t>
      </w:r>
      <w:r w:rsidRPr="009361D2">
        <w:rPr>
          <w:rFonts w:asciiTheme="minorHAnsi" w:hAnsiTheme="minorHAnsi" w:cstheme="minorHAnsi"/>
        </w:rPr>
        <w:t xml:space="preserve"> </w:t>
      </w:r>
    </w:p>
    <w:p w14:paraId="4C938113" w14:textId="77777777" w:rsidR="00E75F30" w:rsidRPr="009361D2" w:rsidRDefault="00E75F30" w:rsidP="00EC3F42">
      <w:pPr>
        <w:contextualSpacing/>
        <w:rPr>
          <w:rFonts w:asciiTheme="minorHAnsi" w:hAnsiTheme="minorHAnsi" w:cstheme="minorHAnsi"/>
        </w:rPr>
      </w:pPr>
    </w:p>
    <w:p w14:paraId="51CB9C54" w14:textId="77777777" w:rsidR="00E75F30" w:rsidRDefault="00E75F30" w:rsidP="00EC3F42">
      <w:pPr>
        <w:contextualSpacing/>
        <w:jc w:val="center"/>
        <w:rPr>
          <w:rFonts w:asciiTheme="minorHAnsi" w:hAnsiTheme="minorHAnsi" w:cstheme="minorHAnsi"/>
          <w:sz w:val="28"/>
          <w:szCs w:val="28"/>
        </w:rPr>
      </w:pPr>
    </w:p>
    <w:p w14:paraId="1E8FB726" w14:textId="00C650F3" w:rsidR="00B35660" w:rsidRPr="00507ECB" w:rsidRDefault="00B35660" w:rsidP="00507ECB">
      <w:pPr>
        <w:spacing w:after="160" w:line="259" w:lineRule="auto"/>
        <w:rPr>
          <w:rFonts w:asciiTheme="minorHAnsi" w:hAnsiTheme="minorHAnsi" w:cstheme="minorHAnsi"/>
          <w:color w:val="2C4552"/>
          <w:sz w:val="28"/>
          <w:szCs w:val="28"/>
        </w:rPr>
      </w:pPr>
    </w:p>
    <w:sectPr w:rsidR="00B35660" w:rsidRPr="00507ECB" w:rsidSect="00867063">
      <w:headerReference w:type="default" r:id="rId8"/>
      <w:footerReference w:type="default" r:id="rId9"/>
      <w:pgSz w:w="12240" w:h="15840"/>
      <w:pgMar w:top="720" w:right="720" w:bottom="720" w:left="720" w:header="720" w:footer="1008" w:gutter="0"/>
      <w:pgBorders w:offsetFrom="page">
        <w:top w:val="single" w:sz="12" w:space="24" w:color="4F9C90"/>
        <w:left w:val="single" w:sz="12" w:space="24" w:color="4F9C90"/>
        <w:bottom w:val="single" w:sz="12" w:space="24" w:color="4F9C90"/>
        <w:right w:val="single" w:sz="12" w:space="24" w:color="4F9C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518C" w14:textId="77777777" w:rsidR="0059296D" w:rsidRDefault="0059296D" w:rsidP="00F42401">
      <w:r>
        <w:separator/>
      </w:r>
    </w:p>
  </w:endnote>
  <w:endnote w:type="continuationSeparator" w:id="0">
    <w:p w14:paraId="6F6C8710" w14:textId="77777777" w:rsidR="0059296D" w:rsidRDefault="0059296D" w:rsidP="00F4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866" w14:textId="13122170" w:rsidR="00F42401" w:rsidRDefault="00F42401" w:rsidP="00F424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6559" w14:textId="77777777" w:rsidR="0059296D" w:rsidRDefault="0059296D" w:rsidP="00F42401">
      <w:r>
        <w:separator/>
      </w:r>
    </w:p>
  </w:footnote>
  <w:footnote w:type="continuationSeparator" w:id="0">
    <w:p w14:paraId="0161E58E" w14:textId="77777777" w:rsidR="0059296D" w:rsidRDefault="0059296D" w:rsidP="00F4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D8F" w14:textId="1A5CF4CA" w:rsidR="00F42401" w:rsidRDefault="00867063" w:rsidP="00867063">
    <w:pPr>
      <w:pStyle w:val="Header"/>
      <w:jc w:val="center"/>
    </w:pPr>
    <w:r>
      <w:rPr>
        <w:noProof/>
      </w:rPr>
      <w:drawing>
        <wp:inline distT="0" distB="0" distL="0" distR="0" wp14:anchorId="7B27B642" wp14:editId="1C48646F">
          <wp:extent cx="1849832" cy="16696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091" cy="1673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65A"/>
    <w:multiLevelType w:val="hybridMultilevel"/>
    <w:tmpl w:val="73526C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73F5F"/>
    <w:multiLevelType w:val="hybridMultilevel"/>
    <w:tmpl w:val="A1501E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1456A0"/>
    <w:multiLevelType w:val="hybridMultilevel"/>
    <w:tmpl w:val="242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93503"/>
    <w:multiLevelType w:val="hybridMultilevel"/>
    <w:tmpl w:val="F8F69E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795B6D"/>
    <w:multiLevelType w:val="hybridMultilevel"/>
    <w:tmpl w:val="45B252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F08"/>
    <w:rsid w:val="00085CE3"/>
    <w:rsid w:val="00097A7C"/>
    <w:rsid w:val="000A79F3"/>
    <w:rsid w:val="000D5682"/>
    <w:rsid w:val="00106E2D"/>
    <w:rsid w:val="00115CE2"/>
    <w:rsid w:val="00133B22"/>
    <w:rsid w:val="001540DD"/>
    <w:rsid w:val="00193DF5"/>
    <w:rsid w:val="00196769"/>
    <w:rsid w:val="001C02B5"/>
    <w:rsid w:val="001F59D4"/>
    <w:rsid w:val="002146C7"/>
    <w:rsid w:val="00220975"/>
    <w:rsid w:val="00222078"/>
    <w:rsid w:val="002440E2"/>
    <w:rsid w:val="00263CFA"/>
    <w:rsid w:val="00264F00"/>
    <w:rsid w:val="00273256"/>
    <w:rsid w:val="002A36FC"/>
    <w:rsid w:val="002B5321"/>
    <w:rsid w:val="002F22ED"/>
    <w:rsid w:val="0031586E"/>
    <w:rsid w:val="00354772"/>
    <w:rsid w:val="003B53E3"/>
    <w:rsid w:val="00416918"/>
    <w:rsid w:val="004408FF"/>
    <w:rsid w:val="00445AF7"/>
    <w:rsid w:val="0047094F"/>
    <w:rsid w:val="00497E33"/>
    <w:rsid w:val="004A75CD"/>
    <w:rsid w:val="004B1371"/>
    <w:rsid w:val="004C1758"/>
    <w:rsid w:val="004D3064"/>
    <w:rsid w:val="005033B7"/>
    <w:rsid w:val="00504CDF"/>
    <w:rsid w:val="00507ECB"/>
    <w:rsid w:val="00523BDA"/>
    <w:rsid w:val="005539C2"/>
    <w:rsid w:val="005818D5"/>
    <w:rsid w:val="0059296D"/>
    <w:rsid w:val="005949A1"/>
    <w:rsid w:val="005C23DB"/>
    <w:rsid w:val="0060260C"/>
    <w:rsid w:val="00604E71"/>
    <w:rsid w:val="006150F8"/>
    <w:rsid w:val="006176DD"/>
    <w:rsid w:val="00643252"/>
    <w:rsid w:val="00646F87"/>
    <w:rsid w:val="00677D82"/>
    <w:rsid w:val="00696235"/>
    <w:rsid w:val="00696AAA"/>
    <w:rsid w:val="006D447A"/>
    <w:rsid w:val="006F49E0"/>
    <w:rsid w:val="00704835"/>
    <w:rsid w:val="00716A78"/>
    <w:rsid w:val="00723403"/>
    <w:rsid w:val="007317F3"/>
    <w:rsid w:val="007429EA"/>
    <w:rsid w:val="00782EFD"/>
    <w:rsid w:val="0079381E"/>
    <w:rsid w:val="007A7324"/>
    <w:rsid w:val="007B10D3"/>
    <w:rsid w:val="007B371A"/>
    <w:rsid w:val="007C61D1"/>
    <w:rsid w:val="007D3D18"/>
    <w:rsid w:val="007E2DA0"/>
    <w:rsid w:val="00805AC0"/>
    <w:rsid w:val="0082359F"/>
    <w:rsid w:val="008314F3"/>
    <w:rsid w:val="00843B4D"/>
    <w:rsid w:val="0084738B"/>
    <w:rsid w:val="00852AEF"/>
    <w:rsid w:val="00860507"/>
    <w:rsid w:val="00865C13"/>
    <w:rsid w:val="00867063"/>
    <w:rsid w:val="008758A1"/>
    <w:rsid w:val="008A21A5"/>
    <w:rsid w:val="008E3A39"/>
    <w:rsid w:val="00903BEE"/>
    <w:rsid w:val="00937C55"/>
    <w:rsid w:val="00947B6B"/>
    <w:rsid w:val="00965D6D"/>
    <w:rsid w:val="00972A36"/>
    <w:rsid w:val="009E3045"/>
    <w:rsid w:val="00A02739"/>
    <w:rsid w:val="00AD3016"/>
    <w:rsid w:val="00AF2A08"/>
    <w:rsid w:val="00AF7A1F"/>
    <w:rsid w:val="00B06789"/>
    <w:rsid w:val="00B1493E"/>
    <w:rsid w:val="00B14D74"/>
    <w:rsid w:val="00B2580D"/>
    <w:rsid w:val="00B3072A"/>
    <w:rsid w:val="00B31068"/>
    <w:rsid w:val="00B35660"/>
    <w:rsid w:val="00B356A0"/>
    <w:rsid w:val="00B365D0"/>
    <w:rsid w:val="00B9492B"/>
    <w:rsid w:val="00BA2C61"/>
    <w:rsid w:val="00BA3834"/>
    <w:rsid w:val="00BB3A5D"/>
    <w:rsid w:val="00BB42BD"/>
    <w:rsid w:val="00C32556"/>
    <w:rsid w:val="00C340B8"/>
    <w:rsid w:val="00C52DDA"/>
    <w:rsid w:val="00CB21A3"/>
    <w:rsid w:val="00CC4B0C"/>
    <w:rsid w:val="00CE436B"/>
    <w:rsid w:val="00CE5F29"/>
    <w:rsid w:val="00CF6F4C"/>
    <w:rsid w:val="00D013F1"/>
    <w:rsid w:val="00D34F20"/>
    <w:rsid w:val="00D43842"/>
    <w:rsid w:val="00D5261A"/>
    <w:rsid w:val="00D542DB"/>
    <w:rsid w:val="00D773BB"/>
    <w:rsid w:val="00D82FF9"/>
    <w:rsid w:val="00D8309E"/>
    <w:rsid w:val="00DE70BB"/>
    <w:rsid w:val="00E42174"/>
    <w:rsid w:val="00E53CBA"/>
    <w:rsid w:val="00E75F30"/>
    <w:rsid w:val="00E82730"/>
    <w:rsid w:val="00EA3AA4"/>
    <w:rsid w:val="00EB16A7"/>
    <w:rsid w:val="00EB5D3F"/>
    <w:rsid w:val="00EC3F42"/>
    <w:rsid w:val="00EE4BB7"/>
    <w:rsid w:val="00EE5789"/>
    <w:rsid w:val="00F02957"/>
    <w:rsid w:val="00F31AEF"/>
    <w:rsid w:val="00F31F81"/>
    <w:rsid w:val="00F42401"/>
    <w:rsid w:val="00F67064"/>
    <w:rsid w:val="00F74C27"/>
    <w:rsid w:val="00F763A6"/>
    <w:rsid w:val="00F84568"/>
    <w:rsid w:val="00F94DBD"/>
    <w:rsid w:val="00FA6848"/>
    <w:rsid w:val="00FC3007"/>
    <w:rsid w:val="00FD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customStyle="1" w:styleId="ydp491c2ed4msonormal">
    <w:name w:val="ydp491c2ed4msonormal"/>
    <w:basedOn w:val="Normal"/>
    <w:rsid w:val="00BA2C61"/>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0D5682"/>
    <w:rPr>
      <w:color w:val="605E5C"/>
      <w:shd w:val="clear" w:color="auto" w:fill="E1DFDD"/>
    </w:rPr>
  </w:style>
  <w:style w:type="paragraph" w:customStyle="1" w:styleId="paragraph">
    <w:name w:val="paragraph"/>
    <w:basedOn w:val="Normal"/>
    <w:rsid w:val="00B06789"/>
    <w:pPr>
      <w:spacing w:before="100" w:beforeAutospacing="1" w:after="100" w:afterAutospacing="1"/>
    </w:pPr>
  </w:style>
  <w:style w:type="character" w:customStyle="1" w:styleId="normaltextrun">
    <w:name w:val="normaltextrun"/>
    <w:basedOn w:val="DefaultParagraphFont"/>
    <w:rsid w:val="00B06789"/>
  </w:style>
  <w:style w:type="character" w:customStyle="1" w:styleId="eop">
    <w:name w:val="eop"/>
    <w:basedOn w:val="DefaultParagraphFont"/>
    <w:rsid w:val="00B06789"/>
  </w:style>
  <w:style w:type="paragraph" w:styleId="Revision">
    <w:name w:val="Revision"/>
    <w:hidden/>
    <w:uiPriority w:val="99"/>
    <w:semiHidden/>
    <w:rsid w:val="0083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697">
      <w:bodyDiv w:val="1"/>
      <w:marLeft w:val="0"/>
      <w:marRight w:val="0"/>
      <w:marTop w:val="0"/>
      <w:marBottom w:val="0"/>
      <w:divBdr>
        <w:top w:val="none" w:sz="0" w:space="0" w:color="auto"/>
        <w:left w:val="none" w:sz="0" w:space="0" w:color="auto"/>
        <w:bottom w:val="none" w:sz="0" w:space="0" w:color="auto"/>
        <w:right w:val="none" w:sz="0" w:space="0" w:color="auto"/>
      </w:divBdr>
    </w:div>
    <w:div w:id="307629652">
      <w:bodyDiv w:val="1"/>
      <w:marLeft w:val="0"/>
      <w:marRight w:val="0"/>
      <w:marTop w:val="0"/>
      <w:marBottom w:val="0"/>
      <w:divBdr>
        <w:top w:val="none" w:sz="0" w:space="0" w:color="auto"/>
        <w:left w:val="none" w:sz="0" w:space="0" w:color="auto"/>
        <w:bottom w:val="none" w:sz="0" w:space="0" w:color="auto"/>
        <w:right w:val="none" w:sz="0" w:space="0" w:color="auto"/>
      </w:divBdr>
      <w:divsChild>
        <w:div w:id="551582673">
          <w:marLeft w:val="0"/>
          <w:marRight w:val="0"/>
          <w:marTop w:val="0"/>
          <w:marBottom w:val="0"/>
          <w:divBdr>
            <w:top w:val="none" w:sz="0" w:space="0" w:color="auto"/>
            <w:left w:val="none" w:sz="0" w:space="0" w:color="auto"/>
            <w:bottom w:val="none" w:sz="0" w:space="0" w:color="auto"/>
            <w:right w:val="none" w:sz="0" w:space="0" w:color="auto"/>
          </w:divBdr>
        </w:div>
        <w:div w:id="804540295">
          <w:marLeft w:val="0"/>
          <w:marRight w:val="0"/>
          <w:marTop w:val="0"/>
          <w:marBottom w:val="0"/>
          <w:divBdr>
            <w:top w:val="none" w:sz="0" w:space="0" w:color="auto"/>
            <w:left w:val="none" w:sz="0" w:space="0" w:color="auto"/>
            <w:bottom w:val="none" w:sz="0" w:space="0" w:color="auto"/>
            <w:right w:val="none" w:sz="0" w:space="0" w:color="auto"/>
          </w:divBdr>
        </w:div>
      </w:divsChild>
    </w:div>
    <w:div w:id="312566168">
      <w:bodyDiv w:val="1"/>
      <w:marLeft w:val="0"/>
      <w:marRight w:val="0"/>
      <w:marTop w:val="0"/>
      <w:marBottom w:val="0"/>
      <w:divBdr>
        <w:top w:val="none" w:sz="0" w:space="0" w:color="auto"/>
        <w:left w:val="none" w:sz="0" w:space="0" w:color="auto"/>
        <w:bottom w:val="none" w:sz="0" w:space="0" w:color="auto"/>
        <w:right w:val="none" w:sz="0" w:space="0" w:color="auto"/>
      </w:divBdr>
    </w:div>
    <w:div w:id="473377777">
      <w:bodyDiv w:val="1"/>
      <w:marLeft w:val="0"/>
      <w:marRight w:val="0"/>
      <w:marTop w:val="0"/>
      <w:marBottom w:val="0"/>
      <w:divBdr>
        <w:top w:val="none" w:sz="0" w:space="0" w:color="auto"/>
        <w:left w:val="none" w:sz="0" w:space="0" w:color="auto"/>
        <w:bottom w:val="none" w:sz="0" w:space="0" w:color="auto"/>
        <w:right w:val="none" w:sz="0" w:space="0" w:color="auto"/>
      </w:divBdr>
    </w:div>
    <w:div w:id="476457106">
      <w:bodyDiv w:val="1"/>
      <w:marLeft w:val="0"/>
      <w:marRight w:val="0"/>
      <w:marTop w:val="0"/>
      <w:marBottom w:val="0"/>
      <w:divBdr>
        <w:top w:val="none" w:sz="0" w:space="0" w:color="auto"/>
        <w:left w:val="none" w:sz="0" w:space="0" w:color="auto"/>
        <w:bottom w:val="none" w:sz="0" w:space="0" w:color="auto"/>
        <w:right w:val="none" w:sz="0" w:space="0" w:color="auto"/>
      </w:divBdr>
    </w:div>
    <w:div w:id="516895211">
      <w:bodyDiv w:val="1"/>
      <w:marLeft w:val="0"/>
      <w:marRight w:val="0"/>
      <w:marTop w:val="0"/>
      <w:marBottom w:val="0"/>
      <w:divBdr>
        <w:top w:val="none" w:sz="0" w:space="0" w:color="auto"/>
        <w:left w:val="none" w:sz="0" w:space="0" w:color="auto"/>
        <w:bottom w:val="none" w:sz="0" w:space="0" w:color="auto"/>
        <w:right w:val="none" w:sz="0" w:space="0" w:color="auto"/>
      </w:divBdr>
      <w:divsChild>
        <w:div w:id="486089643">
          <w:marLeft w:val="0"/>
          <w:marRight w:val="0"/>
          <w:marTop w:val="0"/>
          <w:marBottom w:val="0"/>
          <w:divBdr>
            <w:top w:val="none" w:sz="0" w:space="0" w:color="auto"/>
            <w:left w:val="none" w:sz="0" w:space="0" w:color="auto"/>
            <w:bottom w:val="none" w:sz="0" w:space="0" w:color="auto"/>
            <w:right w:val="none" w:sz="0" w:space="0" w:color="auto"/>
          </w:divBdr>
        </w:div>
        <w:div w:id="1470786195">
          <w:marLeft w:val="0"/>
          <w:marRight w:val="0"/>
          <w:marTop w:val="0"/>
          <w:marBottom w:val="0"/>
          <w:divBdr>
            <w:top w:val="none" w:sz="0" w:space="0" w:color="auto"/>
            <w:left w:val="none" w:sz="0" w:space="0" w:color="auto"/>
            <w:bottom w:val="none" w:sz="0" w:space="0" w:color="auto"/>
            <w:right w:val="none" w:sz="0" w:space="0" w:color="auto"/>
          </w:divBdr>
        </w:div>
        <w:div w:id="578246373">
          <w:marLeft w:val="0"/>
          <w:marRight w:val="0"/>
          <w:marTop w:val="0"/>
          <w:marBottom w:val="0"/>
          <w:divBdr>
            <w:top w:val="none" w:sz="0" w:space="0" w:color="auto"/>
            <w:left w:val="none" w:sz="0" w:space="0" w:color="auto"/>
            <w:bottom w:val="none" w:sz="0" w:space="0" w:color="auto"/>
            <w:right w:val="none" w:sz="0" w:space="0" w:color="auto"/>
          </w:divBdr>
        </w:div>
      </w:divsChild>
    </w:div>
    <w:div w:id="828911730">
      <w:bodyDiv w:val="1"/>
      <w:marLeft w:val="0"/>
      <w:marRight w:val="0"/>
      <w:marTop w:val="0"/>
      <w:marBottom w:val="0"/>
      <w:divBdr>
        <w:top w:val="none" w:sz="0" w:space="0" w:color="auto"/>
        <w:left w:val="none" w:sz="0" w:space="0" w:color="auto"/>
        <w:bottom w:val="none" w:sz="0" w:space="0" w:color="auto"/>
        <w:right w:val="none" w:sz="0" w:space="0" w:color="auto"/>
      </w:divBdr>
    </w:div>
    <w:div w:id="1039086670">
      <w:bodyDiv w:val="1"/>
      <w:marLeft w:val="0"/>
      <w:marRight w:val="0"/>
      <w:marTop w:val="0"/>
      <w:marBottom w:val="0"/>
      <w:divBdr>
        <w:top w:val="none" w:sz="0" w:space="0" w:color="auto"/>
        <w:left w:val="none" w:sz="0" w:space="0" w:color="auto"/>
        <w:bottom w:val="none" w:sz="0" w:space="0" w:color="auto"/>
        <w:right w:val="none" w:sz="0" w:space="0" w:color="auto"/>
      </w:divBdr>
      <w:divsChild>
        <w:div w:id="741491549">
          <w:marLeft w:val="0"/>
          <w:marRight w:val="0"/>
          <w:marTop w:val="0"/>
          <w:marBottom w:val="0"/>
          <w:divBdr>
            <w:top w:val="none" w:sz="0" w:space="0" w:color="auto"/>
            <w:left w:val="none" w:sz="0" w:space="0" w:color="auto"/>
            <w:bottom w:val="none" w:sz="0" w:space="0" w:color="auto"/>
            <w:right w:val="none" w:sz="0" w:space="0" w:color="auto"/>
          </w:divBdr>
        </w:div>
        <w:div w:id="1375035978">
          <w:marLeft w:val="0"/>
          <w:marRight w:val="0"/>
          <w:marTop w:val="0"/>
          <w:marBottom w:val="0"/>
          <w:divBdr>
            <w:top w:val="none" w:sz="0" w:space="0" w:color="auto"/>
            <w:left w:val="none" w:sz="0" w:space="0" w:color="auto"/>
            <w:bottom w:val="none" w:sz="0" w:space="0" w:color="auto"/>
            <w:right w:val="none" w:sz="0" w:space="0" w:color="auto"/>
          </w:divBdr>
        </w:div>
        <w:div w:id="1482187451">
          <w:marLeft w:val="0"/>
          <w:marRight w:val="0"/>
          <w:marTop w:val="0"/>
          <w:marBottom w:val="0"/>
          <w:divBdr>
            <w:top w:val="none" w:sz="0" w:space="0" w:color="auto"/>
            <w:left w:val="none" w:sz="0" w:space="0" w:color="auto"/>
            <w:bottom w:val="none" w:sz="0" w:space="0" w:color="auto"/>
            <w:right w:val="none" w:sz="0" w:space="0" w:color="auto"/>
          </w:divBdr>
        </w:div>
        <w:div w:id="1358966302">
          <w:marLeft w:val="0"/>
          <w:marRight w:val="0"/>
          <w:marTop w:val="0"/>
          <w:marBottom w:val="0"/>
          <w:divBdr>
            <w:top w:val="none" w:sz="0" w:space="0" w:color="auto"/>
            <w:left w:val="none" w:sz="0" w:space="0" w:color="auto"/>
            <w:bottom w:val="none" w:sz="0" w:space="0" w:color="auto"/>
            <w:right w:val="none" w:sz="0" w:space="0" w:color="auto"/>
          </w:divBdr>
        </w:div>
        <w:div w:id="1222669642">
          <w:marLeft w:val="0"/>
          <w:marRight w:val="0"/>
          <w:marTop w:val="0"/>
          <w:marBottom w:val="0"/>
          <w:divBdr>
            <w:top w:val="none" w:sz="0" w:space="0" w:color="auto"/>
            <w:left w:val="none" w:sz="0" w:space="0" w:color="auto"/>
            <w:bottom w:val="none" w:sz="0" w:space="0" w:color="auto"/>
            <w:right w:val="none" w:sz="0" w:space="0" w:color="auto"/>
          </w:divBdr>
        </w:div>
      </w:divsChild>
    </w:div>
    <w:div w:id="1047485541">
      <w:bodyDiv w:val="1"/>
      <w:marLeft w:val="0"/>
      <w:marRight w:val="0"/>
      <w:marTop w:val="0"/>
      <w:marBottom w:val="0"/>
      <w:divBdr>
        <w:top w:val="none" w:sz="0" w:space="0" w:color="auto"/>
        <w:left w:val="none" w:sz="0" w:space="0" w:color="auto"/>
        <w:bottom w:val="none" w:sz="0" w:space="0" w:color="auto"/>
        <w:right w:val="none" w:sz="0" w:space="0" w:color="auto"/>
      </w:divBdr>
      <w:divsChild>
        <w:div w:id="433600467">
          <w:marLeft w:val="0"/>
          <w:marRight w:val="0"/>
          <w:marTop w:val="0"/>
          <w:marBottom w:val="0"/>
          <w:divBdr>
            <w:top w:val="none" w:sz="0" w:space="0" w:color="auto"/>
            <w:left w:val="none" w:sz="0" w:space="0" w:color="auto"/>
            <w:bottom w:val="none" w:sz="0" w:space="0" w:color="auto"/>
            <w:right w:val="none" w:sz="0" w:space="0" w:color="auto"/>
          </w:divBdr>
        </w:div>
        <w:div w:id="710034631">
          <w:marLeft w:val="0"/>
          <w:marRight w:val="0"/>
          <w:marTop w:val="0"/>
          <w:marBottom w:val="0"/>
          <w:divBdr>
            <w:top w:val="none" w:sz="0" w:space="0" w:color="auto"/>
            <w:left w:val="none" w:sz="0" w:space="0" w:color="auto"/>
            <w:bottom w:val="none" w:sz="0" w:space="0" w:color="auto"/>
            <w:right w:val="none" w:sz="0" w:space="0" w:color="auto"/>
          </w:divBdr>
        </w:div>
        <w:div w:id="856386325">
          <w:marLeft w:val="0"/>
          <w:marRight w:val="0"/>
          <w:marTop w:val="0"/>
          <w:marBottom w:val="0"/>
          <w:divBdr>
            <w:top w:val="none" w:sz="0" w:space="0" w:color="auto"/>
            <w:left w:val="none" w:sz="0" w:space="0" w:color="auto"/>
            <w:bottom w:val="none" w:sz="0" w:space="0" w:color="auto"/>
            <w:right w:val="none" w:sz="0" w:space="0" w:color="auto"/>
          </w:divBdr>
        </w:div>
      </w:divsChild>
    </w:div>
    <w:div w:id="1077676709">
      <w:bodyDiv w:val="1"/>
      <w:marLeft w:val="0"/>
      <w:marRight w:val="0"/>
      <w:marTop w:val="0"/>
      <w:marBottom w:val="0"/>
      <w:divBdr>
        <w:top w:val="none" w:sz="0" w:space="0" w:color="auto"/>
        <w:left w:val="none" w:sz="0" w:space="0" w:color="auto"/>
        <w:bottom w:val="none" w:sz="0" w:space="0" w:color="auto"/>
        <w:right w:val="none" w:sz="0" w:space="0" w:color="auto"/>
      </w:divBdr>
    </w:div>
    <w:div w:id="1170218640">
      <w:bodyDiv w:val="1"/>
      <w:marLeft w:val="0"/>
      <w:marRight w:val="0"/>
      <w:marTop w:val="0"/>
      <w:marBottom w:val="0"/>
      <w:divBdr>
        <w:top w:val="none" w:sz="0" w:space="0" w:color="auto"/>
        <w:left w:val="none" w:sz="0" w:space="0" w:color="auto"/>
        <w:bottom w:val="none" w:sz="0" w:space="0" w:color="auto"/>
        <w:right w:val="none" w:sz="0" w:space="0" w:color="auto"/>
      </w:divBdr>
    </w:div>
    <w:div w:id="1203446739">
      <w:bodyDiv w:val="1"/>
      <w:marLeft w:val="0"/>
      <w:marRight w:val="0"/>
      <w:marTop w:val="0"/>
      <w:marBottom w:val="0"/>
      <w:divBdr>
        <w:top w:val="none" w:sz="0" w:space="0" w:color="auto"/>
        <w:left w:val="none" w:sz="0" w:space="0" w:color="auto"/>
        <w:bottom w:val="none" w:sz="0" w:space="0" w:color="auto"/>
        <w:right w:val="none" w:sz="0" w:space="0" w:color="auto"/>
      </w:divBdr>
    </w:div>
    <w:div w:id="1253513088">
      <w:bodyDiv w:val="1"/>
      <w:marLeft w:val="0"/>
      <w:marRight w:val="0"/>
      <w:marTop w:val="0"/>
      <w:marBottom w:val="0"/>
      <w:divBdr>
        <w:top w:val="none" w:sz="0" w:space="0" w:color="auto"/>
        <w:left w:val="none" w:sz="0" w:space="0" w:color="auto"/>
        <w:bottom w:val="none" w:sz="0" w:space="0" w:color="auto"/>
        <w:right w:val="none" w:sz="0" w:space="0" w:color="auto"/>
      </w:divBdr>
    </w:div>
    <w:div w:id="1385133008">
      <w:bodyDiv w:val="1"/>
      <w:marLeft w:val="0"/>
      <w:marRight w:val="0"/>
      <w:marTop w:val="0"/>
      <w:marBottom w:val="0"/>
      <w:divBdr>
        <w:top w:val="none" w:sz="0" w:space="0" w:color="auto"/>
        <w:left w:val="none" w:sz="0" w:space="0" w:color="auto"/>
        <w:bottom w:val="none" w:sz="0" w:space="0" w:color="auto"/>
        <w:right w:val="none" w:sz="0" w:space="0" w:color="auto"/>
      </w:divBdr>
      <w:divsChild>
        <w:div w:id="155154761">
          <w:marLeft w:val="0"/>
          <w:marRight w:val="0"/>
          <w:marTop w:val="0"/>
          <w:marBottom w:val="0"/>
          <w:divBdr>
            <w:top w:val="none" w:sz="0" w:space="0" w:color="auto"/>
            <w:left w:val="none" w:sz="0" w:space="0" w:color="auto"/>
            <w:bottom w:val="none" w:sz="0" w:space="0" w:color="auto"/>
            <w:right w:val="none" w:sz="0" w:space="0" w:color="auto"/>
          </w:divBdr>
        </w:div>
        <w:div w:id="475757231">
          <w:marLeft w:val="0"/>
          <w:marRight w:val="0"/>
          <w:marTop w:val="0"/>
          <w:marBottom w:val="0"/>
          <w:divBdr>
            <w:top w:val="none" w:sz="0" w:space="0" w:color="auto"/>
            <w:left w:val="none" w:sz="0" w:space="0" w:color="auto"/>
            <w:bottom w:val="none" w:sz="0" w:space="0" w:color="auto"/>
            <w:right w:val="none" w:sz="0" w:space="0" w:color="auto"/>
          </w:divBdr>
        </w:div>
        <w:div w:id="1203175823">
          <w:marLeft w:val="0"/>
          <w:marRight w:val="0"/>
          <w:marTop w:val="0"/>
          <w:marBottom w:val="0"/>
          <w:divBdr>
            <w:top w:val="none" w:sz="0" w:space="0" w:color="auto"/>
            <w:left w:val="none" w:sz="0" w:space="0" w:color="auto"/>
            <w:bottom w:val="none" w:sz="0" w:space="0" w:color="auto"/>
            <w:right w:val="none" w:sz="0" w:space="0" w:color="auto"/>
          </w:divBdr>
        </w:div>
        <w:div w:id="1528711515">
          <w:marLeft w:val="0"/>
          <w:marRight w:val="0"/>
          <w:marTop w:val="0"/>
          <w:marBottom w:val="0"/>
          <w:divBdr>
            <w:top w:val="none" w:sz="0" w:space="0" w:color="auto"/>
            <w:left w:val="none" w:sz="0" w:space="0" w:color="auto"/>
            <w:bottom w:val="none" w:sz="0" w:space="0" w:color="auto"/>
            <w:right w:val="none" w:sz="0" w:space="0" w:color="auto"/>
          </w:divBdr>
        </w:div>
      </w:divsChild>
    </w:div>
    <w:div w:id="1593319204">
      <w:bodyDiv w:val="1"/>
      <w:marLeft w:val="0"/>
      <w:marRight w:val="0"/>
      <w:marTop w:val="0"/>
      <w:marBottom w:val="0"/>
      <w:divBdr>
        <w:top w:val="none" w:sz="0" w:space="0" w:color="auto"/>
        <w:left w:val="none" w:sz="0" w:space="0" w:color="auto"/>
        <w:bottom w:val="none" w:sz="0" w:space="0" w:color="auto"/>
        <w:right w:val="none" w:sz="0" w:space="0" w:color="auto"/>
      </w:divBdr>
    </w:div>
    <w:div w:id="1650595509">
      <w:bodyDiv w:val="1"/>
      <w:marLeft w:val="0"/>
      <w:marRight w:val="0"/>
      <w:marTop w:val="0"/>
      <w:marBottom w:val="0"/>
      <w:divBdr>
        <w:top w:val="none" w:sz="0" w:space="0" w:color="auto"/>
        <w:left w:val="none" w:sz="0" w:space="0" w:color="auto"/>
        <w:bottom w:val="none" w:sz="0" w:space="0" w:color="auto"/>
        <w:right w:val="none" w:sz="0" w:space="0" w:color="auto"/>
      </w:divBdr>
      <w:divsChild>
        <w:div w:id="1276211869">
          <w:marLeft w:val="0"/>
          <w:marRight w:val="0"/>
          <w:marTop w:val="0"/>
          <w:marBottom w:val="0"/>
          <w:divBdr>
            <w:top w:val="none" w:sz="0" w:space="0" w:color="auto"/>
            <w:left w:val="none" w:sz="0" w:space="0" w:color="auto"/>
            <w:bottom w:val="none" w:sz="0" w:space="0" w:color="auto"/>
            <w:right w:val="none" w:sz="0" w:space="0" w:color="auto"/>
          </w:divBdr>
        </w:div>
        <w:div w:id="265237920">
          <w:marLeft w:val="0"/>
          <w:marRight w:val="0"/>
          <w:marTop w:val="0"/>
          <w:marBottom w:val="0"/>
          <w:divBdr>
            <w:top w:val="none" w:sz="0" w:space="0" w:color="auto"/>
            <w:left w:val="none" w:sz="0" w:space="0" w:color="auto"/>
            <w:bottom w:val="none" w:sz="0" w:space="0" w:color="auto"/>
            <w:right w:val="none" w:sz="0" w:space="0" w:color="auto"/>
          </w:divBdr>
        </w:div>
      </w:divsChild>
    </w:div>
    <w:div w:id="1897888092">
      <w:bodyDiv w:val="1"/>
      <w:marLeft w:val="0"/>
      <w:marRight w:val="0"/>
      <w:marTop w:val="0"/>
      <w:marBottom w:val="0"/>
      <w:divBdr>
        <w:top w:val="none" w:sz="0" w:space="0" w:color="auto"/>
        <w:left w:val="none" w:sz="0" w:space="0" w:color="auto"/>
        <w:bottom w:val="none" w:sz="0" w:space="0" w:color="auto"/>
        <w:right w:val="none" w:sz="0" w:space="0" w:color="auto"/>
      </w:divBdr>
    </w:div>
    <w:div w:id="1996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Jennifer Williams</cp:lastModifiedBy>
  <cp:revision>3</cp:revision>
  <dcterms:created xsi:type="dcterms:W3CDTF">2021-12-22T02:39:00Z</dcterms:created>
  <dcterms:modified xsi:type="dcterms:W3CDTF">2021-12-22T02:40:00Z</dcterms:modified>
</cp:coreProperties>
</file>